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B4" w:rsidRPr="00E267B4" w:rsidRDefault="00E267B4" w:rsidP="00E267B4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ИНСТРУКЦИЯ</w:t>
      </w:r>
      <w:r w:rsidRPr="00E267B4">
        <w:rPr>
          <w:rFonts w:ascii="Times New Roman" w:hAnsi="Times New Roman" w:cs="Times New Roman"/>
          <w:sz w:val="28"/>
          <w:szCs w:val="28"/>
        </w:rPr>
        <w:br/>
        <w:t xml:space="preserve">о порядке единовременной выплаты на </w:t>
      </w:r>
      <w:r>
        <w:rPr>
          <w:rFonts w:ascii="Times New Roman" w:hAnsi="Times New Roman" w:cs="Times New Roman"/>
          <w:sz w:val="28"/>
          <w:szCs w:val="28"/>
        </w:rPr>
        <w:t xml:space="preserve">покрытие расходов </w:t>
      </w:r>
      <w:r w:rsidRPr="00E267B4">
        <w:rPr>
          <w:rFonts w:ascii="Times New Roman" w:hAnsi="Times New Roman" w:cs="Times New Roman"/>
          <w:sz w:val="28"/>
          <w:szCs w:val="28"/>
        </w:rPr>
        <w:t>по репатриации тел граждан Кыргызской Республики, умерших за рубежом</w:t>
      </w:r>
    </w:p>
    <w:p w:rsidR="00E267B4" w:rsidRDefault="00E267B4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r1"/>
      <w:bookmarkEnd w:id="0"/>
    </w:p>
    <w:p w:rsidR="00E267B4" w:rsidRDefault="00E267B4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7B4" w:rsidRPr="00E267B4" w:rsidRDefault="00E267B4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267B4" w:rsidRPr="00E267B4" w:rsidRDefault="00E267B4" w:rsidP="00E267B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порядок единовременной выплаты на </w:t>
      </w:r>
      <w:r>
        <w:rPr>
          <w:rFonts w:ascii="Times New Roman" w:hAnsi="Times New Roman" w:cs="Times New Roman"/>
          <w:sz w:val="28"/>
          <w:szCs w:val="28"/>
        </w:rPr>
        <w:t>покрытие расходов</w:t>
      </w:r>
      <w:r w:rsidRPr="00E267B4">
        <w:rPr>
          <w:rFonts w:ascii="Times New Roman" w:hAnsi="Times New Roman" w:cs="Times New Roman"/>
          <w:sz w:val="28"/>
          <w:szCs w:val="28"/>
        </w:rPr>
        <w:t xml:space="preserve"> близким родственникам или лицам, осуществляющим затраты на репатриацию тел граждан Кыргызской Республики, умерших за рубежом.</w:t>
      </w:r>
    </w:p>
    <w:p w:rsidR="00DB1739" w:rsidRDefault="00DB1739" w:rsidP="00DB1739">
      <w:pPr>
        <w:ind w:firstLine="708"/>
        <w:jc w:val="both"/>
        <w:rPr>
          <w:rFonts w:cs="Times New Roman"/>
          <w:szCs w:val="28"/>
          <w:shd w:val="clear" w:color="auto" w:fill="FFFFFF"/>
        </w:rPr>
      </w:pPr>
      <w:bookmarkStart w:id="1" w:name="r2"/>
      <w:bookmarkEnd w:id="1"/>
      <w:r>
        <w:rPr>
          <w:rFonts w:cs="Times New Roman"/>
          <w:szCs w:val="28"/>
          <w:shd w:val="clear" w:color="auto" w:fill="FFFFFF"/>
        </w:rPr>
        <w:t>2. Финансирование расходов, связанных с доставкой в Кыргызскую Республику тел граждан Кыргызской Республики, умерших за рубежом, производится за счет средств республиканского бюджета, предусмотренных Информационно-консультационному центру при Департаменте внешней миграции при Министерстве иностранных дел Кыргызской Республики (далее - ИКЦ) и дипломатическим представительствам</w:t>
      </w:r>
      <w:r w:rsidR="0073672B">
        <w:rPr>
          <w:rFonts w:cs="Times New Roman"/>
          <w:szCs w:val="28"/>
          <w:shd w:val="clear" w:color="auto" w:fill="FFFFFF"/>
        </w:rPr>
        <w:t>/</w:t>
      </w:r>
      <w:r>
        <w:rPr>
          <w:rFonts w:cs="Times New Roman"/>
          <w:szCs w:val="28"/>
          <w:shd w:val="clear" w:color="auto" w:fill="FFFFFF"/>
        </w:rPr>
        <w:t>консульским учреждениям Кыргызской Республики</w:t>
      </w:r>
      <w:r w:rsidR="00D71F13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на соответствующий год.</w:t>
      </w:r>
    </w:p>
    <w:p w:rsidR="00DB1739" w:rsidRPr="004A6428" w:rsidRDefault="00DB1739" w:rsidP="004A6428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Единовременная выплата на покрытие расходов </w:t>
      </w:r>
      <w:r w:rsidR="004A6428" w:rsidRPr="004A6428">
        <w:rPr>
          <w:rFonts w:ascii="Times New Roman" w:hAnsi="Times New Roman" w:cs="Times New Roman"/>
          <w:sz w:val="28"/>
          <w:szCs w:val="28"/>
        </w:rPr>
        <w:t>близким родственникам или лицам, осуществляющим затраты на репатриацию</w:t>
      </w:r>
      <w:r w:rsidR="004A6428" w:rsidRPr="00E267B4">
        <w:rPr>
          <w:rFonts w:ascii="Times New Roman" w:hAnsi="Times New Roman" w:cs="Times New Roman"/>
          <w:sz w:val="28"/>
          <w:szCs w:val="28"/>
        </w:rPr>
        <w:t xml:space="preserve"> тел граждан Кыргызской</w:t>
      </w:r>
      <w:r w:rsidR="004A6428">
        <w:rPr>
          <w:rFonts w:ascii="Times New Roman" w:hAnsi="Times New Roman" w:cs="Times New Roman"/>
          <w:sz w:val="28"/>
          <w:szCs w:val="28"/>
        </w:rPr>
        <w:t xml:space="preserve"> Республики, </w:t>
      </w:r>
      <w:r w:rsidR="004A6428" w:rsidRPr="004A6428">
        <w:rPr>
          <w:rFonts w:ascii="Times New Roman" w:hAnsi="Times New Roman" w:cs="Times New Roman"/>
          <w:sz w:val="28"/>
          <w:szCs w:val="28"/>
        </w:rPr>
        <w:t xml:space="preserve">умерших за рубежом, </w:t>
      </w:r>
      <w:r w:rsidRPr="004A6428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производится согласно утвержденным размерам:</w:t>
      </w:r>
    </w:p>
    <w:p w:rsidR="00DB1739" w:rsidRDefault="00DB1739" w:rsidP="00DB1739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на территории Кыргызской Республики ИКЦ в национальной валюте по курсу Национального Банка Кыргызской Республики на день выплаты, путем перечисления на расчетный счет;</w:t>
      </w:r>
    </w:p>
    <w:p w:rsidR="00DB1739" w:rsidRDefault="00DB1739" w:rsidP="00DB1739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за пределами Кыргызской Республики дипломатическими представительствами</w:t>
      </w:r>
      <w:r w:rsidR="00F05C7D">
        <w:rPr>
          <w:rFonts w:cs="Times New Roman"/>
          <w:szCs w:val="28"/>
          <w:shd w:val="clear" w:color="auto" w:fill="FFFFFF"/>
        </w:rPr>
        <w:t>/</w:t>
      </w:r>
      <w:r>
        <w:rPr>
          <w:rFonts w:cs="Times New Roman"/>
          <w:szCs w:val="28"/>
          <w:shd w:val="clear" w:color="auto" w:fill="FFFFFF"/>
        </w:rPr>
        <w:t xml:space="preserve">консульскими учреждениями Кыргызской Республики в иностранной валюте путем перечисления на расчетный счет, </w:t>
      </w:r>
      <w:r w:rsidR="0073672B">
        <w:rPr>
          <w:rFonts w:cs="Times New Roman"/>
          <w:szCs w:val="28"/>
          <w:shd w:val="clear" w:color="auto" w:fill="FFFFFF"/>
        </w:rPr>
        <w:t xml:space="preserve">а </w:t>
      </w:r>
      <w:r>
        <w:rPr>
          <w:rFonts w:cs="Times New Roman"/>
          <w:szCs w:val="28"/>
          <w:shd w:val="clear" w:color="auto" w:fill="FFFFFF"/>
        </w:rPr>
        <w:t xml:space="preserve">в случае </w:t>
      </w:r>
      <w:r w:rsidR="0073672B">
        <w:rPr>
          <w:rFonts w:cs="Times New Roman"/>
          <w:szCs w:val="28"/>
          <w:shd w:val="clear" w:color="auto" w:fill="FFFFFF"/>
        </w:rPr>
        <w:t xml:space="preserve">его </w:t>
      </w:r>
      <w:r>
        <w:rPr>
          <w:rFonts w:cs="Times New Roman"/>
          <w:szCs w:val="28"/>
          <w:shd w:val="clear" w:color="auto" w:fill="FFFFFF"/>
        </w:rPr>
        <w:t>отсутствия наличным расчетом.</w:t>
      </w:r>
    </w:p>
    <w:p w:rsidR="00DB1739" w:rsidRPr="0073672B" w:rsidRDefault="00DB1739" w:rsidP="0073672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72B">
        <w:rPr>
          <w:rFonts w:ascii="Times New Roman" w:hAnsi="Times New Roman" w:cs="Times New Roman"/>
          <w:sz w:val="28"/>
          <w:szCs w:val="28"/>
        </w:rPr>
        <w:t>4. Дипломатические представительства</w:t>
      </w:r>
      <w:r w:rsidR="00F05C7D">
        <w:rPr>
          <w:rFonts w:ascii="Times New Roman" w:hAnsi="Times New Roman" w:cs="Times New Roman"/>
          <w:sz w:val="28"/>
          <w:szCs w:val="28"/>
        </w:rPr>
        <w:t>/</w:t>
      </w:r>
      <w:r w:rsidRPr="0073672B">
        <w:rPr>
          <w:rFonts w:ascii="Times New Roman" w:hAnsi="Times New Roman" w:cs="Times New Roman"/>
          <w:sz w:val="28"/>
          <w:szCs w:val="28"/>
        </w:rPr>
        <w:t xml:space="preserve">консульские учреждения Кыргызской Республики с момента принятия </w:t>
      </w:r>
      <w:r w:rsidR="0073672B" w:rsidRPr="0073672B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73672B">
        <w:rPr>
          <w:rFonts w:ascii="Times New Roman" w:hAnsi="Times New Roman" w:cs="Times New Roman"/>
          <w:sz w:val="28"/>
          <w:szCs w:val="28"/>
        </w:rPr>
        <w:t>близкого родственника или лица</w:t>
      </w:r>
      <w:r w:rsidR="0073672B" w:rsidRPr="0073672B">
        <w:rPr>
          <w:rFonts w:ascii="Times New Roman" w:hAnsi="Times New Roman" w:cs="Times New Roman"/>
          <w:sz w:val="28"/>
          <w:szCs w:val="28"/>
        </w:rPr>
        <w:t>, осуществляющ</w:t>
      </w:r>
      <w:r w:rsidR="0073672B">
        <w:rPr>
          <w:rFonts w:ascii="Times New Roman" w:hAnsi="Times New Roman" w:cs="Times New Roman"/>
          <w:sz w:val="28"/>
          <w:szCs w:val="28"/>
        </w:rPr>
        <w:t>его</w:t>
      </w:r>
      <w:r w:rsidR="0073672B" w:rsidRPr="0073672B">
        <w:rPr>
          <w:rFonts w:ascii="Times New Roman" w:hAnsi="Times New Roman" w:cs="Times New Roman"/>
          <w:sz w:val="28"/>
          <w:szCs w:val="28"/>
        </w:rPr>
        <w:t xml:space="preserve"> затраты на репатриацию тел граждан Кыргызской</w:t>
      </w:r>
      <w:r w:rsidR="0073672B">
        <w:rPr>
          <w:rFonts w:ascii="Times New Roman" w:hAnsi="Times New Roman" w:cs="Times New Roman"/>
          <w:sz w:val="28"/>
          <w:szCs w:val="28"/>
        </w:rPr>
        <w:t xml:space="preserve"> Республики, </w:t>
      </w:r>
      <w:r w:rsidR="0073672B" w:rsidRPr="0073672B">
        <w:rPr>
          <w:rFonts w:ascii="Times New Roman" w:hAnsi="Times New Roman" w:cs="Times New Roman"/>
          <w:sz w:val="28"/>
          <w:szCs w:val="28"/>
        </w:rPr>
        <w:t xml:space="preserve">умерших за рубежом, </w:t>
      </w:r>
      <w:r w:rsidRPr="0073672B">
        <w:rPr>
          <w:rFonts w:ascii="Times New Roman" w:hAnsi="Times New Roman" w:cs="Times New Roman"/>
          <w:sz w:val="28"/>
          <w:szCs w:val="28"/>
        </w:rPr>
        <w:t>о единовременной выплате незамедлительно направляют копию данного заявления в ИКЦ для введения учета базы данных о репатриированных тел граждан Кыргызской Республики.</w:t>
      </w:r>
    </w:p>
    <w:p w:rsidR="002129A5" w:rsidRDefault="002129A5" w:rsidP="00DB1739">
      <w:pPr>
        <w:ind w:firstLine="708"/>
        <w:jc w:val="both"/>
        <w:rPr>
          <w:rFonts w:cs="Times New Roman"/>
          <w:szCs w:val="28"/>
        </w:rPr>
      </w:pPr>
    </w:p>
    <w:p w:rsidR="00E267B4" w:rsidRPr="00E267B4" w:rsidRDefault="00E267B4" w:rsidP="00DB1739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II. Право на получение единовременной выплаты</w:t>
      </w:r>
    </w:p>
    <w:p w:rsidR="002129A5" w:rsidRPr="002129A5" w:rsidRDefault="002129A5" w:rsidP="002129A5">
      <w:pPr>
        <w:pStyle w:val="tkZagolovok2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29A5">
        <w:rPr>
          <w:rFonts w:ascii="Times New Roman" w:hAnsi="Times New Roman" w:cs="Times New Roman"/>
          <w:b w:val="0"/>
          <w:sz w:val="28"/>
          <w:szCs w:val="28"/>
        </w:rPr>
        <w:t xml:space="preserve">5. Право на получение </w:t>
      </w:r>
      <w:r w:rsidR="00F05C7D">
        <w:rPr>
          <w:rFonts w:ascii="Times New Roman" w:hAnsi="Times New Roman" w:cs="Times New Roman"/>
          <w:b w:val="0"/>
          <w:sz w:val="28"/>
          <w:szCs w:val="28"/>
        </w:rPr>
        <w:t xml:space="preserve">единовременной выплаты имеет </w:t>
      </w:r>
      <w:r w:rsidRPr="002129A5">
        <w:rPr>
          <w:rFonts w:ascii="Times New Roman" w:hAnsi="Times New Roman" w:cs="Times New Roman"/>
          <w:b w:val="0"/>
          <w:sz w:val="28"/>
          <w:szCs w:val="28"/>
        </w:rPr>
        <w:t xml:space="preserve">близкий родственник или лицо, действующее на основании нотариально заверенной доверенности от близкого родственника, </w:t>
      </w:r>
      <w:r w:rsidR="00F05C7D">
        <w:rPr>
          <w:rFonts w:ascii="Times New Roman" w:hAnsi="Times New Roman" w:cs="Times New Roman"/>
          <w:b w:val="0"/>
          <w:sz w:val="28"/>
          <w:szCs w:val="28"/>
        </w:rPr>
        <w:t>несу</w:t>
      </w:r>
      <w:r w:rsidRPr="002129A5">
        <w:rPr>
          <w:rFonts w:ascii="Times New Roman" w:hAnsi="Times New Roman" w:cs="Times New Roman"/>
          <w:b w:val="0"/>
          <w:sz w:val="28"/>
          <w:szCs w:val="28"/>
        </w:rPr>
        <w:t xml:space="preserve">щее непосредственные </w:t>
      </w:r>
      <w:r w:rsidRPr="002129A5">
        <w:rPr>
          <w:rFonts w:ascii="Times New Roman" w:hAnsi="Times New Roman" w:cs="Times New Roman"/>
          <w:b w:val="0"/>
          <w:sz w:val="28"/>
          <w:szCs w:val="28"/>
        </w:rPr>
        <w:lastRenderedPageBreak/>
        <w:t>расходы, связанные с репатриацией тела гражданина Кыргызской Республики, умершего за рубежом (далее - получатель).</w:t>
      </w:r>
    </w:p>
    <w:p w:rsidR="00E267B4" w:rsidRPr="00E267B4" w:rsidRDefault="00E267B4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6. Получателем может быть только одно лицо</w:t>
      </w:r>
      <w:r w:rsidR="002129A5">
        <w:rPr>
          <w:rFonts w:ascii="Times New Roman" w:hAnsi="Times New Roman" w:cs="Times New Roman"/>
          <w:sz w:val="28"/>
          <w:szCs w:val="28"/>
        </w:rPr>
        <w:t>.</w:t>
      </w:r>
    </w:p>
    <w:p w:rsidR="00E267B4" w:rsidRPr="00E267B4" w:rsidRDefault="00F05C7D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. Заявление на получение единовременной выплаты должно быть подано в ИКЦ </w:t>
      </w:r>
      <w:r w:rsidR="0053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в </w:t>
      </w:r>
      <w:r w:rsidR="002129A5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дипломатическ</w:t>
      </w:r>
      <w:r w:rsidR="005379D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129A5">
        <w:rPr>
          <w:rFonts w:ascii="Times New Roman" w:hAnsi="Times New Roman" w:cs="Times New Roman"/>
          <w:sz w:val="28"/>
          <w:szCs w:val="28"/>
          <w:shd w:val="clear" w:color="auto" w:fill="FFFFFF"/>
        </w:rPr>
        <w:t>е представительств</w:t>
      </w:r>
      <w:r w:rsidR="005379D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2129A5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консульск</w:t>
      </w:r>
      <w:r w:rsidR="005379D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129A5">
        <w:rPr>
          <w:rFonts w:ascii="Times New Roman" w:hAnsi="Times New Roman" w:cs="Times New Roman"/>
          <w:sz w:val="28"/>
          <w:szCs w:val="28"/>
          <w:shd w:val="clear" w:color="auto" w:fill="FFFFFF"/>
        </w:rPr>
        <w:t>е учреждени</w:t>
      </w:r>
      <w:r w:rsidR="005379D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12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Кыргызской Республики</w:t>
      </w:r>
      <w:r w:rsidR="00D71F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379DC">
        <w:rPr>
          <w:rFonts w:ascii="Times New Roman" w:hAnsi="Times New Roman" w:cs="Times New Roman"/>
          <w:sz w:val="28"/>
          <w:szCs w:val="28"/>
        </w:rPr>
        <w:t>шести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 месяцев со дня смерти гражданина Кыргызской Республики.</w:t>
      </w:r>
    </w:p>
    <w:p w:rsidR="00E267B4" w:rsidRPr="00E267B4" w:rsidRDefault="00F05C7D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267B4" w:rsidRPr="00E267B4">
        <w:rPr>
          <w:rFonts w:ascii="Times New Roman" w:hAnsi="Times New Roman" w:cs="Times New Roman"/>
          <w:sz w:val="28"/>
          <w:szCs w:val="28"/>
        </w:rPr>
        <w:t>. В период введения и действия режима чрезвычайной ситуации и/или режима чрезвычайного положения на территории Кыргызской Республики или в отдельных ее местностях срок подачи заявления на получение единовременной выплаты в ИКЦ продлевается до окончания режима.</w:t>
      </w:r>
    </w:p>
    <w:p w:rsidR="00E267B4" w:rsidRPr="00E267B4" w:rsidRDefault="002F1BB4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</w:t>
      </w:r>
      <w:r w:rsidR="00E267B4" w:rsidRPr="00E267B4">
        <w:rPr>
          <w:rFonts w:ascii="Times New Roman" w:hAnsi="Times New Roman" w:cs="Times New Roman"/>
          <w:sz w:val="28"/>
          <w:szCs w:val="28"/>
        </w:rPr>
        <w:t>, изъявивши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 ж</w:t>
      </w:r>
      <w:r w:rsidR="00CA08BE">
        <w:rPr>
          <w:rFonts w:ascii="Times New Roman" w:hAnsi="Times New Roman" w:cs="Times New Roman"/>
          <w:sz w:val="28"/>
          <w:szCs w:val="28"/>
        </w:rPr>
        <w:t>елание получить единовременную выплату на покрытие</w:t>
      </w:r>
      <w:r w:rsidR="00D71F13">
        <w:rPr>
          <w:rFonts w:ascii="Times New Roman" w:hAnsi="Times New Roman" w:cs="Times New Roman"/>
          <w:sz w:val="28"/>
          <w:szCs w:val="28"/>
        </w:rPr>
        <w:t xml:space="preserve"> </w:t>
      </w:r>
      <w:r w:rsidR="00CA08BE">
        <w:rPr>
          <w:rFonts w:ascii="Times New Roman" w:hAnsi="Times New Roman" w:cs="Times New Roman"/>
          <w:sz w:val="28"/>
          <w:szCs w:val="28"/>
        </w:rPr>
        <w:t>расходов</w:t>
      </w:r>
      <w:r w:rsidR="00E267B4" w:rsidRPr="00E267B4">
        <w:rPr>
          <w:rFonts w:ascii="Times New Roman" w:hAnsi="Times New Roman" w:cs="Times New Roman"/>
          <w:sz w:val="28"/>
          <w:szCs w:val="28"/>
        </w:rPr>
        <w:t>, связанные с доставкой тел гражда</w:t>
      </w:r>
      <w:r w:rsidR="00CA08BE">
        <w:rPr>
          <w:rFonts w:ascii="Times New Roman" w:hAnsi="Times New Roman" w:cs="Times New Roman"/>
          <w:sz w:val="28"/>
          <w:szCs w:val="28"/>
        </w:rPr>
        <w:t>н Кыргызской Республики, обязан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 подать заявление в ИКЦ в течение двух месяцев со дня отмены режима чрезвычайной ситуации и/или режима чрезвычайного положения на территории Кыргызской Республики или в отдельных ее местностях.</w:t>
      </w:r>
    </w:p>
    <w:p w:rsidR="002129A5" w:rsidRDefault="002129A5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r3"/>
      <w:bookmarkEnd w:id="2"/>
    </w:p>
    <w:p w:rsidR="00E267B4" w:rsidRDefault="00E267B4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III. Порядок обращения получателя для получения единовременной выплаты</w:t>
      </w:r>
    </w:p>
    <w:p w:rsidR="00690E7B" w:rsidRPr="00E267B4" w:rsidRDefault="00690E7B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9DC" w:rsidRDefault="00236889" w:rsidP="005379DC">
      <w:pPr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5379DC">
        <w:rPr>
          <w:rFonts w:cs="Times New Roman"/>
          <w:szCs w:val="28"/>
        </w:rPr>
        <w:t>. Для получения единовременной выплаты на территории Кыргызской Республики по</w:t>
      </w:r>
      <w:r w:rsidR="00422601">
        <w:rPr>
          <w:rFonts w:cs="Times New Roman"/>
          <w:szCs w:val="28"/>
        </w:rPr>
        <w:t>лучатель подает заявление в ИКЦ</w:t>
      </w:r>
      <w:r w:rsidR="00690E7B">
        <w:rPr>
          <w:rFonts w:cs="Times New Roman"/>
          <w:szCs w:val="28"/>
        </w:rPr>
        <w:t>, а за пределами Кыргызской Республики</w:t>
      </w:r>
      <w:r w:rsidR="005379DC">
        <w:rPr>
          <w:rFonts w:cs="Times New Roman"/>
          <w:szCs w:val="28"/>
          <w:shd w:val="clear" w:color="auto" w:fill="FFFFFF"/>
        </w:rPr>
        <w:t>в дипломатическое представительство</w:t>
      </w:r>
      <w:r w:rsidR="002F1BB4">
        <w:rPr>
          <w:rFonts w:cs="Times New Roman"/>
          <w:szCs w:val="28"/>
          <w:shd w:val="clear" w:color="auto" w:fill="FFFFFF"/>
        </w:rPr>
        <w:t>/</w:t>
      </w:r>
      <w:r w:rsidR="005379DC">
        <w:rPr>
          <w:rFonts w:cs="Times New Roman"/>
          <w:szCs w:val="28"/>
          <w:shd w:val="clear" w:color="auto" w:fill="FFFFFF"/>
        </w:rPr>
        <w:t>консульское учреждение Кыргызской Республики</w:t>
      </w:r>
      <w:r w:rsidR="005379DC">
        <w:rPr>
          <w:rFonts w:cs="Times New Roman"/>
          <w:szCs w:val="28"/>
        </w:rPr>
        <w:t>, где временно или постоянно пребывал умерший гражданин Кыргызской Республики по форме согласно приложению к настоящей Инструкции, с предъявлением паспорта.</w:t>
      </w:r>
    </w:p>
    <w:p w:rsidR="005379DC" w:rsidRDefault="00236889" w:rsidP="005379D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379DC">
        <w:rPr>
          <w:rFonts w:ascii="Times New Roman" w:hAnsi="Times New Roman" w:cs="Times New Roman"/>
          <w:sz w:val="28"/>
          <w:szCs w:val="28"/>
        </w:rPr>
        <w:t xml:space="preserve">. </w:t>
      </w:r>
      <w:r w:rsidR="002F1BB4">
        <w:rPr>
          <w:rFonts w:ascii="Times New Roman" w:hAnsi="Times New Roman" w:cs="Times New Roman"/>
          <w:sz w:val="28"/>
          <w:szCs w:val="28"/>
        </w:rPr>
        <w:t>Получатель,</w:t>
      </w:r>
      <w:r w:rsidR="005379DC">
        <w:rPr>
          <w:rFonts w:ascii="Times New Roman" w:hAnsi="Times New Roman" w:cs="Times New Roman"/>
          <w:sz w:val="28"/>
          <w:szCs w:val="28"/>
        </w:rPr>
        <w:t xml:space="preserve"> к заявлению согласно приложению к настоящей Инструкции</w:t>
      </w:r>
      <w:r w:rsidR="002F1BB4">
        <w:rPr>
          <w:rFonts w:ascii="Times New Roman" w:hAnsi="Times New Roman" w:cs="Times New Roman"/>
          <w:sz w:val="28"/>
          <w:szCs w:val="28"/>
        </w:rPr>
        <w:t>,</w:t>
      </w:r>
      <w:r w:rsidR="005379DC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 </w:t>
      </w:r>
    </w:p>
    <w:p w:rsidR="005379DC" w:rsidRDefault="005379DC" w:rsidP="005379D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получателя;</w:t>
      </w:r>
    </w:p>
    <w:p w:rsidR="005379DC" w:rsidRDefault="005379DC" w:rsidP="005379D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родство (свидетельство о браке, свидетельство о рождении);</w:t>
      </w:r>
    </w:p>
    <w:p w:rsidR="005379DC" w:rsidRPr="00BC3AE1" w:rsidRDefault="005379DC" w:rsidP="005379D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нотариально заверенная копия свидетельства о смерти или справк</w:t>
      </w:r>
      <w:r w:rsidR="00BC3A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BC3AE1">
        <w:rPr>
          <w:rFonts w:ascii="Times New Roman" w:hAnsi="Times New Roman" w:cs="Times New Roman"/>
          <w:sz w:val="28"/>
          <w:szCs w:val="28"/>
        </w:rPr>
        <w:t xml:space="preserve">смерти </w:t>
      </w:r>
      <w:r w:rsidR="009217DE" w:rsidRPr="00BC3AE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217DE" w:rsidRPr="00BC3AE1">
        <w:rPr>
          <w:rFonts w:ascii="Times New Roman" w:hAnsi="Times New Roman" w:cs="Times New Roman"/>
          <w:sz w:val="28"/>
          <w:szCs w:val="28"/>
        </w:rPr>
        <w:t xml:space="preserve"> отметкой о консульской легализации или проставлением апостиля в установленном порядке</w:t>
      </w:r>
      <w:r w:rsidR="00BC3AE1" w:rsidRPr="00BC3AE1">
        <w:rPr>
          <w:rFonts w:ascii="Times New Roman" w:hAnsi="Times New Roman" w:cs="Times New Roman"/>
          <w:sz w:val="28"/>
          <w:szCs w:val="28"/>
        </w:rPr>
        <w:t>, если иное не предусмотрено вступившими в установленном законом порядке в силу международными договорами, участницей которых является Кыргызская Республика</w:t>
      </w:r>
      <w:r w:rsidRPr="00BC3AE1">
        <w:rPr>
          <w:rFonts w:ascii="Times New Roman" w:hAnsi="Times New Roman" w:cs="Times New Roman"/>
          <w:sz w:val="28"/>
          <w:szCs w:val="28"/>
        </w:rPr>
        <w:t>.</w:t>
      </w:r>
    </w:p>
    <w:p w:rsidR="00E267B4" w:rsidRPr="00D71F13" w:rsidRDefault="00236889" w:rsidP="00C3597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предъявленных документов несет получатель в соответствии </w:t>
      </w:r>
      <w:r w:rsidR="00E267B4" w:rsidRPr="00FE7C57">
        <w:rPr>
          <w:rFonts w:ascii="Times New Roman" w:hAnsi="Times New Roman" w:cs="Times New Roman"/>
          <w:sz w:val="28"/>
          <w:szCs w:val="28"/>
        </w:rPr>
        <w:t>с</w:t>
      </w:r>
      <w:r w:rsidR="00D71F13">
        <w:rPr>
          <w:rFonts w:ascii="Times New Roman" w:hAnsi="Times New Roman" w:cs="Times New Roman"/>
          <w:sz w:val="28"/>
          <w:szCs w:val="28"/>
        </w:rPr>
        <w:t xml:space="preserve"> </w:t>
      </w:r>
      <w:r w:rsidR="00FE7C57" w:rsidRPr="00D71F13">
        <w:rPr>
          <w:rFonts w:ascii="Times New Roman" w:hAnsi="Times New Roman" w:cs="Times New Roman"/>
          <w:sz w:val="28"/>
          <w:szCs w:val="28"/>
        </w:rPr>
        <w:t>Кодексами</w:t>
      </w:r>
      <w:r w:rsidR="00C35972" w:rsidRPr="00D71F13">
        <w:rPr>
          <w:rFonts w:ascii="Times New Roman" w:hAnsi="Times New Roman" w:cs="Times New Roman"/>
          <w:sz w:val="28"/>
          <w:szCs w:val="28"/>
        </w:rPr>
        <w:t xml:space="preserve"> о проступках и о нарушениях</w:t>
      </w:r>
      <w:r w:rsidR="00FE7C57" w:rsidRPr="00D71F13">
        <w:rPr>
          <w:rFonts w:ascii="Times New Roman" w:hAnsi="Times New Roman" w:cs="Times New Roman"/>
          <w:sz w:val="28"/>
          <w:szCs w:val="28"/>
        </w:rPr>
        <w:t xml:space="preserve">, а также Уголовным кодексом </w:t>
      </w:r>
      <w:r w:rsidR="00C35972" w:rsidRPr="00D71F13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E267B4" w:rsidRPr="00D71F13">
        <w:rPr>
          <w:rFonts w:ascii="Times New Roman" w:hAnsi="Times New Roman" w:cs="Times New Roman"/>
          <w:sz w:val="28"/>
          <w:szCs w:val="28"/>
        </w:rPr>
        <w:t>.</w:t>
      </w:r>
    </w:p>
    <w:p w:rsidR="00E267B4" w:rsidRDefault="00236889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267B4" w:rsidRPr="00E267B4">
        <w:rPr>
          <w:rFonts w:ascii="Times New Roman" w:hAnsi="Times New Roman" w:cs="Times New Roman"/>
          <w:sz w:val="28"/>
          <w:szCs w:val="28"/>
        </w:rPr>
        <w:t>. Заявление регистрируется в ИКЦ</w:t>
      </w:r>
      <w:r w:rsidR="00B01992">
        <w:rPr>
          <w:rFonts w:ascii="Times New Roman" w:hAnsi="Times New Roman" w:cs="Times New Roman"/>
          <w:sz w:val="28"/>
          <w:szCs w:val="28"/>
        </w:rPr>
        <w:t xml:space="preserve"> или</w:t>
      </w:r>
      <w:r w:rsidR="00D71F13">
        <w:rPr>
          <w:rFonts w:ascii="Times New Roman" w:hAnsi="Times New Roman" w:cs="Times New Roman"/>
          <w:sz w:val="28"/>
          <w:szCs w:val="28"/>
        </w:rPr>
        <w:t xml:space="preserve"> </w:t>
      </w:r>
      <w:r w:rsidR="00422601">
        <w:rPr>
          <w:rFonts w:ascii="Times New Roman" w:hAnsi="Times New Roman" w:cs="Times New Roman"/>
          <w:sz w:val="28"/>
          <w:szCs w:val="28"/>
          <w:shd w:val="clear" w:color="auto" w:fill="FFFFFF"/>
        </w:rPr>
        <w:t>в дипломатическо</w:t>
      </w:r>
      <w:r w:rsidR="00BC3AE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22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представительств</w:t>
      </w:r>
      <w:r w:rsidR="00BC3AE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F1BB4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422601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консульско</w:t>
      </w:r>
      <w:r w:rsidR="00BC3AE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22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="00BC3A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22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Кыргызской Республики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 по </w:t>
      </w:r>
      <w:r w:rsidR="00E267B4" w:rsidRPr="00E267B4">
        <w:rPr>
          <w:rFonts w:ascii="Times New Roman" w:hAnsi="Times New Roman" w:cs="Times New Roman"/>
          <w:sz w:val="28"/>
          <w:szCs w:val="28"/>
        </w:rPr>
        <w:lastRenderedPageBreak/>
        <w:t xml:space="preserve">месту подачи заявления, в отдельном журнале, с указанием фамилии, имени, отчества </w:t>
      </w:r>
      <w:r w:rsidR="002F1BB4">
        <w:rPr>
          <w:rFonts w:ascii="Times New Roman" w:hAnsi="Times New Roman" w:cs="Times New Roman"/>
          <w:sz w:val="28"/>
          <w:szCs w:val="28"/>
        </w:rPr>
        <w:t>получателя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 (полностью), адреса регистрации, адреса фактического проживания и перечня представленных документов.</w:t>
      </w:r>
    </w:p>
    <w:p w:rsidR="00422601" w:rsidRDefault="00422601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67B4" w:rsidRDefault="00E267B4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r4"/>
      <w:bookmarkEnd w:id="3"/>
      <w:r w:rsidRPr="00E267B4">
        <w:rPr>
          <w:rFonts w:ascii="Times New Roman" w:hAnsi="Times New Roman" w:cs="Times New Roman"/>
          <w:sz w:val="28"/>
          <w:szCs w:val="28"/>
        </w:rPr>
        <w:t xml:space="preserve">IV. Порядок рассмотрения заявлений и выплаты </w:t>
      </w:r>
      <w:r w:rsidR="00B40264">
        <w:rPr>
          <w:rFonts w:ascii="Times New Roman" w:hAnsi="Times New Roman" w:cs="Times New Roman"/>
          <w:sz w:val="28"/>
          <w:szCs w:val="28"/>
        </w:rPr>
        <w:t xml:space="preserve">на покрытие </w:t>
      </w:r>
      <w:r w:rsidRPr="00E267B4">
        <w:rPr>
          <w:rFonts w:ascii="Times New Roman" w:hAnsi="Times New Roman" w:cs="Times New Roman"/>
          <w:sz w:val="28"/>
          <w:szCs w:val="28"/>
        </w:rPr>
        <w:t>расходов по репатриации тел граждан Кыргызской Республики, умерших за рубежом</w:t>
      </w:r>
    </w:p>
    <w:p w:rsidR="00422601" w:rsidRPr="00E267B4" w:rsidRDefault="00422601" w:rsidP="00E267B4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1CE" w:rsidRDefault="00236889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67B4" w:rsidRPr="00E267B4">
        <w:rPr>
          <w:rFonts w:ascii="Times New Roman" w:hAnsi="Times New Roman" w:cs="Times New Roman"/>
          <w:sz w:val="28"/>
          <w:szCs w:val="28"/>
        </w:rPr>
        <w:t xml:space="preserve">. </w:t>
      </w:r>
      <w:r w:rsidR="00F20275" w:rsidRPr="00E267B4">
        <w:rPr>
          <w:rFonts w:ascii="Times New Roman" w:hAnsi="Times New Roman" w:cs="Times New Roman"/>
          <w:sz w:val="28"/>
          <w:szCs w:val="28"/>
        </w:rPr>
        <w:t>ИКЦ</w:t>
      </w:r>
      <w:r w:rsidR="00D71F13">
        <w:rPr>
          <w:rFonts w:ascii="Times New Roman" w:hAnsi="Times New Roman" w:cs="Times New Roman"/>
          <w:sz w:val="28"/>
          <w:szCs w:val="28"/>
        </w:rPr>
        <w:t xml:space="preserve"> </w:t>
      </w:r>
      <w:r w:rsidR="004571CE">
        <w:rPr>
          <w:rFonts w:ascii="Times New Roman" w:hAnsi="Times New Roman" w:cs="Times New Roman"/>
          <w:sz w:val="28"/>
          <w:szCs w:val="28"/>
        </w:rPr>
        <w:t>и</w:t>
      </w:r>
      <w:r w:rsidR="00D71F13">
        <w:rPr>
          <w:rFonts w:ascii="Times New Roman" w:hAnsi="Times New Roman" w:cs="Times New Roman"/>
          <w:sz w:val="28"/>
          <w:szCs w:val="28"/>
        </w:rPr>
        <w:t xml:space="preserve"> </w:t>
      </w:r>
      <w:r w:rsidR="00F20275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дипломатическо</w:t>
      </w:r>
      <w:r w:rsidR="00AA7FE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2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представительств</w:t>
      </w:r>
      <w:r w:rsidR="00AA7FE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20275">
        <w:rPr>
          <w:rFonts w:ascii="Times New Roman" w:hAnsi="Times New Roman" w:cs="Times New Roman"/>
          <w:sz w:val="28"/>
          <w:szCs w:val="28"/>
          <w:shd w:val="clear" w:color="auto" w:fill="FFFFFF"/>
        </w:rPr>
        <w:t>/консульско</w:t>
      </w:r>
      <w:r w:rsidR="00AA7FE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2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="00AA7FE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2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Кыргызской Республики</w:t>
      </w:r>
      <w:r w:rsidR="004571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рассмотрения заявлений на покрытие расходов по репатриации тел граждан Кыргызской Республики, умерших за рубежом, создают комисси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12CAA">
        <w:rPr>
          <w:rFonts w:ascii="Times New Roman" w:hAnsi="Times New Roman" w:cs="Times New Roman"/>
          <w:sz w:val="28"/>
          <w:szCs w:val="28"/>
          <w:shd w:val="clear" w:color="auto" w:fill="FFFFFF"/>
        </w:rPr>
        <w:t>, возглавляем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212C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="00D71F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вышеуказанных </w:t>
      </w:r>
      <w:r w:rsidR="00212CA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4571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571CE" w:rsidRDefault="004571CE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комиссии оформля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тся соответствующим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протокол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902D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0275" w:rsidRPr="00E267B4" w:rsidRDefault="00E267B4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1</w:t>
      </w:r>
      <w:r w:rsidR="00236889">
        <w:rPr>
          <w:rFonts w:ascii="Times New Roman" w:hAnsi="Times New Roman" w:cs="Times New Roman"/>
          <w:sz w:val="28"/>
          <w:szCs w:val="28"/>
        </w:rPr>
        <w:t>4</w:t>
      </w:r>
      <w:r w:rsidRPr="00E267B4">
        <w:rPr>
          <w:rFonts w:ascii="Times New Roman" w:hAnsi="Times New Roman" w:cs="Times New Roman"/>
          <w:sz w:val="28"/>
          <w:szCs w:val="28"/>
        </w:rPr>
        <w:t xml:space="preserve">. </w:t>
      </w:r>
      <w:r w:rsidR="005902DA">
        <w:rPr>
          <w:rFonts w:ascii="Times New Roman" w:hAnsi="Times New Roman" w:cs="Times New Roman"/>
          <w:sz w:val="28"/>
          <w:szCs w:val="28"/>
        </w:rPr>
        <w:t>Указанные в пункте 13 комиссии</w:t>
      </w:r>
      <w:r w:rsidR="00F20275" w:rsidRPr="00E267B4">
        <w:rPr>
          <w:rFonts w:ascii="Times New Roman" w:hAnsi="Times New Roman" w:cs="Times New Roman"/>
          <w:sz w:val="28"/>
          <w:szCs w:val="28"/>
        </w:rPr>
        <w:t>, проверя</w:t>
      </w:r>
      <w:r w:rsidR="00DD1999">
        <w:rPr>
          <w:rFonts w:ascii="Times New Roman" w:hAnsi="Times New Roman" w:cs="Times New Roman"/>
          <w:sz w:val="28"/>
          <w:szCs w:val="28"/>
        </w:rPr>
        <w:t>ю</w:t>
      </w:r>
      <w:r w:rsidR="00F20275" w:rsidRPr="00E267B4">
        <w:rPr>
          <w:rFonts w:ascii="Times New Roman" w:hAnsi="Times New Roman" w:cs="Times New Roman"/>
          <w:sz w:val="28"/>
          <w:szCs w:val="28"/>
        </w:rPr>
        <w:t>т полноту, достоверность представленных документов, в течение трех рабочих дней рассматрива</w:t>
      </w:r>
      <w:r w:rsidR="00DD1999">
        <w:rPr>
          <w:rFonts w:ascii="Times New Roman" w:hAnsi="Times New Roman" w:cs="Times New Roman"/>
          <w:sz w:val="28"/>
          <w:szCs w:val="28"/>
        </w:rPr>
        <w:t>ю</w:t>
      </w:r>
      <w:r w:rsidR="00F20275" w:rsidRPr="00E267B4">
        <w:rPr>
          <w:rFonts w:ascii="Times New Roman" w:hAnsi="Times New Roman" w:cs="Times New Roman"/>
          <w:sz w:val="28"/>
          <w:szCs w:val="28"/>
        </w:rPr>
        <w:t>т заявлени</w:t>
      </w:r>
      <w:r w:rsidR="00DD1999">
        <w:rPr>
          <w:rFonts w:ascii="Times New Roman" w:hAnsi="Times New Roman" w:cs="Times New Roman"/>
          <w:sz w:val="28"/>
          <w:szCs w:val="28"/>
        </w:rPr>
        <w:t>я</w:t>
      </w:r>
      <w:r w:rsidR="00F20275" w:rsidRPr="00E267B4">
        <w:rPr>
          <w:rFonts w:ascii="Times New Roman" w:hAnsi="Times New Roman" w:cs="Times New Roman"/>
          <w:sz w:val="28"/>
          <w:szCs w:val="28"/>
        </w:rPr>
        <w:t xml:space="preserve"> и принима</w:t>
      </w:r>
      <w:r w:rsidR="00DD1999">
        <w:rPr>
          <w:rFonts w:ascii="Times New Roman" w:hAnsi="Times New Roman" w:cs="Times New Roman"/>
          <w:sz w:val="28"/>
          <w:szCs w:val="28"/>
        </w:rPr>
        <w:t>ю</w:t>
      </w:r>
      <w:r w:rsidR="00F20275" w:rsidRPr="00E267B4">
        <w:rPr>
          <w:rFonts w:ascii="Times New Roman" w:hAnsi="Times New Roman" w:cs="Times New Roman"/>
          <w:sz w:val="28"/>
          <w:szCs w:val="28"/>
        </w:rPr>
        <w:t xml:space="preserve">т </w:t>
      </w:r>
      <w:r w:rsidR="00F20275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F20275" w:rsidRPr="00E267B4">
        <w:rPr>
          <w:rFonts w:ascii="Times New Roman" w:hAnsi="Times New Roman" w:cs="Times New Roman"/>
          <w:sz w:val="28"/>
          <w:szCs w:val="28"/>
        </w:rPr>
        <w:t>следующи</w:t>
      </w:r>
      <w:r w:rsidR="00F20275">
        <w:rPr>
          <w:rFonts w:ascii="Times New Roman" w:hAnsi="Times New Roman" w:cs="Times New Roman"/>
          <w:sz w:val="28"/>
          <w:szCs w:val="28"/>
        </w:rPr>
        <w:t>х</w:t>
      </w:r>
      <w:r w:rsidR="00F20275" w:rsidRPr="00E267B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20275">
        <w:rPr>
          <w:rFonts w:ascii="Times New Roman" w:hAnsi="Times New Roman" w:cs="Times New Roman"/>
          <w:sz w:val="28"/>
          <w:szCs w:val="28"/>
        </w:rPr>
        <w:t>й</w:t>
      </w:r>
      <w:r w:rsidR="00F20275" w:rsidRPr="00E267B4">
        <w:rPr>
          <w:rFonts w:ascii="Times New Roman" w:hAnsi="Times New Roman" w:cs="Times New Roman"/>
          <w:sz w:val="28"/>
          <w:szCs w:val="28"/>
        </w:rPr>
        <w:t>:</w:t>
      </w:r>
    </w:p>
    <w:p w:rsidR="00F20275" w:rsidRPr="00E267B4" w:rsidRDefault="00F20275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1) о единовременной выплате (положительное решение);</w:t>
      </w:r>
    </w:p>
    <w:p w:rsidR="00F20275" w:rsidRPr="00E267B4" w:rsidRDefault="00F20275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2) об отказе в выплате (отрицательное решение)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67B4"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F20275" w:rsidRPr="00E267B4" w:rsidRDefault="00F20275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- умершее лицо, не являлось гражданином Кыргызской Республики;</w:t>
      </w:r>
    </w:p>
    <w:p w:rsidR="00F20275" w:rsidRDefault="00F20275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 xml:space="preserve">- отсутствуют необходимые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пунктом 10 настоящей Инструкции:</w:t>
      </w:r>
    </w:p>
    <w:p w:rsidR="00F20275" w:rsidRDefault="00F20275" w:rsidP="00F20275">
      <w:pPr>
        <w:ind w:firstLine="70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сроки подачи документов, предусмотренные пунктом 7 настоящей Инструкции, истекли;</w:t>
      </w:r>
    </w:p>
    <w:p w:rsidR="00E267B4" w:rsidRDefault="00F20275" w:rsidP="00F202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целью репатриации является перезахоронение на территорию Кыргызской Республики.</w:t>
      </w:r>
    </w:p>
    <w:p w:rsidR="004571CE" w:rsidRPr="00E267B4" w:rsidRDefault="004571CE" w:rsidP="004571C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7B4">
        <w:rPr>
          <w:rFonts w:ascii="Times New Roman" w:hAnsi="Times New Roman" w:cs="Times New Roman"/>
          <w:sz w:val="28"/>
          <w:szCs w:val="28"/>
        </w:rPr>
        <w:t>Получатель письменно уведомляется о принятом решении в однодневный срок.</w:t>
      </w:r>
    </w:p>
    <w:p w:rsidR="007F4969" w:rsidRPr="00A94911" w:rsidRDefault="00E267B4" w:rsidP="002129A5">
      <w:pPr>
        <w:pStyle w:val="tkTekst"/>
        <w:spacing w:after="0" w:line="240" w:lineRule="auto"/>
        <w:ind w:firstLine="709"/>
        <w:rPr>
          <w:rFonts w:cs="Times New Roman"/>
          <w:strike/>
          <w:szCs w:val="28"/>
          <w:shd w:val="clear" w:color="auto" w:fill="FFFFFF"/>
        </w:rPr>
      </w:pPr>
      <w:r w:rsidRPr="00E267B4">
        <w:rPr>
          <w:rFonts w:ascii="Times New Roman" w:hAnsi="Times New Roman" w:cs="Times New Roman"/>
          <w:sz w:val="28"/>
          <w:szCs w:val="28"/>
        </w:rPr>
        <w:t>1</w:t>
      </w:r>
      <w:r w:rsidR="00236889">
        <w:rPr>
          <w:rFonts w:ascii="Times New Roman" w:hAnsi="Times New Roman" w:cs="Times New Roman"/>
          <w:sz w:val="28"/>
          <w:szCs w:val="28"/>
        </w:rPr>
        <w:t>5</w:t>
      </w:r>
      <w:r w:rsidRPr="00E267B4">
        <w:rPr>
          <w:rFonts w:ascii="Times New Roman" w:hAnsi="Times New Roman" w:cs="Times New Roman"/>
          <w:sz w:val="28"/>
          <w:szCs w:val="28"/>
        </w:rPr>
        <w:t xml:space="preserve">. При положительном решении </w:t>
      </w:r>
      <w:r w:rsidR="001B3C9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E267B4">
        <w:rPr>
          <w:rFonts w:ascii="Times New Roman" w:hAnsi="Times New Roman" w:cs="Times New Roman"/>
          <w:sz w:val="28"/>
          <w:szCs w:val="28"/>
        </w:rPr>
        <w:t>о единовременной выплате получателю, ИКЦ</w:t>
      </w:r>
      <w:r w:rsidR="00D67190">
        <w:rPr>
          <w:rFonts w:ascii="Times New Roman" w:hAnsi="Times New Roman" w:cs="Times New Roman"/>
          <w:sz w:val="28"/>
          <w:szCs w:val="28"/>
        </w:rPr>
        <w:t xml:space="preserve"> или</w:t>
      </w:r>
      <w:r w:rsidR="00D71F13">
        <w:rPr>
          <w:rFonts w:ascii="Times New Roman" w:hAnsi="Times New Roman" w:cs="Times New Roman"/>
          <w:sz w:val="28"/>
          <w:szCs w:val="28"/>
        </w:rPr>
        <w:t xml:space="preserve"> </w:t>
      </w:r>
      <w:r w:rsidR="004243CE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дипломатическое представительство</w:t>
      </w:r>
      <w:r w:rsidR="00D6719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4243CE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консульское учреждение Кыргызской Республики</w:t>
      </w:r>
      <w:r w:rsidRPr="00E267B4">
        <w:rPr>
          <w:rFonts w:ascii="Times New Roman" w:hAnsi="Times New Roman" w:cs="Times New Roman"/>
          <w:sz w:val="28"/>
          <w:szCs w:val="28"/>
        </w:rPr>
        <w:t xml:space="preserve"> перечисляет денежные средства на указанный в заявлении получателя расчетный счет в банке</w:t>
      </w:r>
      <w:r w:rsidR="007F4969">
        <w:rPr>
          <w:rFonts w:ascii="Times New Roman" w:hAnsi="Times New Roman" w:cs="Times New Roman"/>
          <w:sz w:val="28"/>
          <w:szCs w:val="28"/>
        </w:rPr>
        <w:t xml:space="preserve"> в течение трех рабочих </w:t>
      </w:r>
      <w:r w:rsidR="007F4969" w:rsidRPr="00B94ACD">
        <w:rPr>
          <w:rFonts w:ascii="Times New Roman" w:hAnsi="Times New Roman" w:cs="Times New Roman"/>
          <w:sz w:val="28"/>
          <w:szCs w:val="28"/>
        </w:rPr>
        <w:t>дней</w:t>
      </w:r>
      <w:r w:rsidR="00A94911" w:rsidRPr="00B94ACD">
        <w:rPr>
          <w:rFonts w:ascii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p w:rsidR="007F4969" w:rsidRPr="00D71F13" w:rsidRDefault="007F4969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F13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FA7240" w:rsidRPr="00D71F13">
        <w:rPr>
          <w:rFonts w:ascii="Times New Roman" w:hAnsi="Times New Roman" w:cs="Times New Roman"/>
          <w:sz w:val="28"/>
          <w:szCs w:val="28"/>
        </w:rPr>
        <w:t>у получателя</w:t>
      </w:r>
      <w:r w:rsidR="00B51281" w:rsidRPr="00D71F13">
        <w:rPr>
          <w:rFonts w:ascii="Times New Roman" w:hAnsi="Times New Roman" w:cs="Times New Roman"/>
          <w:sz w:val="28"/>
          <w:szCs w:val="28"/>
        </w:rPr>
        <w:t>, находящегося или пребывающего за пределами Кыргызской Республики,</w:t>
      </w:r>
      <w:r w:rsidR="00B94ACD" w:rsidRPr="00D71F13">
        <w:rPr>
          <w:rFonts w:ascii="Times New Roman" w:hAnsi="Times New Roman" w:cs="Times New Roman"/>
          <w:sz w:val="28"/>
          <w:szCs w:val="28"/>
        </w:rPr>
        <w:t xml:space="preserve"> </w:t>
      </w:r>
      <w:r w:rsidRPr="00D71F13">
        <w:rPr>
          <w:rFonts w:ascii="Times New Roman" w:hAnsi="Times New Roman" w:cs="Times New Roman"/>
          <w:sz w:val="28"/>
          <w:szCs w:val="28"/>
        </w:rPr>
        <w:t>расчетного счета в банке</w:t>
      </w:r>
      <w:r w:rsidR="00602302" w:rsidRPr="00D71F13">
        <w:rPr>
          <w:rFonts w:ascii="Times New Roman" w:hAnsi="Times New Roman" w:cs="Times New Roman"/>
          <w:sz w:val="28"/>
          <w:szCs w:val="28"/>
        </w:rPr>
        <w:t>,</w:t>
      </w:r>
      <w:r w:rsidR="00B94ACD" w:rsidRPr="00D71F13">
        <w:rPr>
          <w:rFonts w:ascii="Times New Roman" w:hAnsi="Times New Roman" w:cs="Times New Roman"/>
          <w:sz w:val="28"/>
          <w:szCs w:val="28"/>
        </w:rPr>
        <w:t xml:space="preserve"> </w:t>
      </w:r>
      <w:r w:rsidR="00E92C4E" w:rsidRPr="00D71F13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602302" w:rsidRPr="00D71F13">
        <w:rPr>
          <w:rFonts w:ascii="Times New Roman" w:hAnsi="Times New Roman" w:cs="Times New Roman"/>
          <w:sz w:val="28"/>
          <w:szCs w:val="28"/>
        </w:rPr>
        <w:t>производится наличным расчетом.</w:t>
      </w:r>
    </w:p>
    <w:p w:rsidR="00E267B4" w:rsidRDefault="00236889" w:rsidP="00FE7C5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F13">
        <w:rPr>
          <w:rFonts w:ascii="Times New Roman" w:hAnsi="Times New Roman" w:cs="Times New Roman"/>
          <w:sz w:val="28"/>
          <w:szCs w:val="28"/>
        </w:rPr>
        <w:t>16</w:t>
      </w:r>
      <w:r w:rsidR="00273BA3" w:rsidRPr="00D71F13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FB3E76" w:rsidRPr="00D71F1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67B4" w:rsidRPr="00D71F13">
        <w:rPr>
          <w:rFonts w:ascii="Times New Roman" w:hAnsi="Times New Roman" w:cs="Times New Roman"/>
          <w:sz w:val="28"/>
          <w:szCs w:val="28"/>
        </w:rPr>
        <w:t>могут быть обжалованы в судебном порядке</w:t>
      </w:r>
      <w:r w:rsidR="00273BA3" w:rsidRPr="00D71F1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C81853" w:rsidRPr="00D71F13">
        <w:rPr>
          <w:rFonts w:ascii="Times New Roman" w:hAnsi="Times New Roman" w:cs="Times New Roman"/>
          <w:sz w:val="28"/>
          <w:szCs w:val="28"/>
        </w:rPr>
        <w:t xml:space="preserve"> Г</w:t>
      </w:r>
      <w:r w:rsidR="00FE7C57" w:rsidRPr="00D71F13">
        <w:rPr>
          <w:rFonts w:ascii="Times New Roman" w:hAnsi="Times New Roman" w:cs="Times New Roman"/>
          <w:sz w:val="28"/>
          <w:szCs w:val="28"/>
        </w:rPr>
        <w:t xml:space="preserve">ражданско-процессуальным </w:t>
      </w:r>
      <w:r w:rsidR="00602302" w:rsidRPr="00D71F13">
        <w:rPr>
          <w:rFonts w:ascii="Times New Roman" w:hAnsi="Times New Roman" w:cs="Times New Roman"/>
          <w:sz w:val="28"/>
          <w:szCs w:val="28"/>
        </w:rPr>
        <w:t>кодексом</w:t>
      </w:r>
      <w:r w:rsidR="00602302">
        <w:rPr>
          <w:rFonts w:ascii="Times New Roman" w:hAnsi="Times New Roman" w:cs="Times New Roman"/>
          <w:sz w:val="28"/>
          <w:szCs w:val="28"/>
        </w:rPr>
        <w:t xml:space="preserve"> Кыргызской</w:t>
      </w:r>
      <w:r w:rsidR="00273BA3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E267B4" w:rsidRPr="00E267B4">
        <w:rPr>
          <w:rFonts w:ascii="Times New Roman" w:hAnsi="Times New Roman" w:cs="Times New Roman"/>
          <w:sz w:val="28"/>
          <w:szCs w:val="28"/>
        </w:rPr>
        <w:t>.</w:t>
      </w:r>
    </w:p>
    <w:p w:rsidR="00DD7E55" w:rsidRDefault="00DD7E55" w:rsidP="00FE7C5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7E55" w:rsidRDefault="00DD7E55" w:rsidP="00FE7C5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7E55" w:rsidRDefault="00DD7E55" w:rsidP="00FE7C5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08BE" w:rsidRDefault="00CA08BE" w:rsidP="00F2364C">
      <w:pPr>
        <w:pStyle w:val="tkTekst"/>
        <w:jc w:val="right"/>
        <w:rPr>
          <w:rFonts w:ascii="Times New Roman" w:hAnsi="Times New Roman" w:cs="Times New Roman"/>
        </w:rPr>
      </w:pPr>
    </w:p>
    <w:p w:rsidR="00F2364C" w:rsidRPr="00C35972" w:rsidRDefault="00F2364C" w:rsidP="00F2364C">
      <w:pPr>
        <w:pStyle w:val="tkTekst"/>
        <w:jc w:val="right"/>
        <w:rPr>
          <w:rFonts w:ascii="Times New Roman" w:hAnsi="Times New Roman" w:cs="Times New Roman"/>
        </w:rPr>
      </w:pPr>
      <w:r w:rsidRPr="00B01992">
        <w:rPr>
          <w:rFonts w:ascii="Times New Roman" w:hAnsi="Times New Roman" w:cs="Times New Roman"/>
        </w:rPr>
        <w:t xml:space="preserve">Приложение </w:t>
      </w:r>
    </w:p>
    <w:p w:rsidR="00F2364C" w:rsidRDefault="00F2364C" w:rsidP="000E5DB9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ЗАЯВЛЕНИЕ</w:t>
      </w:r>
      <w:r w:rsidRPr="00B01992">
        <w:rPr>
          <w:rFonts w:ascii="Times New Roman" w:hAnsi="Times New Roman" w:cs="Times New Roman"/>
          <w:sz w:val="28"/>
          <w:szCs w:val="28"/>
        </w:rPr>
        <w:br/>
        <w:t xml:space="preserve">на получение единовременной выплаты </w:t>
      </w:r>
      <w:r w:rsidR="00CD3222" w:rsidRPr="00B01992">
        <w:rPr>
          <w:rFonts w:ascii="Times New Roman" w:hAnsi="Times New Roman" w:cs="Times New Roman"/>
          <w:sz w:val="28"/>
          <w:szCs w:val="28"/>
        </w:rPr>
        <w:t>на покрытие расходов по репатриации</w:t>
      </w:r>
      <w:r w:rsidRPr="00B01992">
        <w:rPr>
          <w:rFonts w:ascii="Times New Roman" w:hAnsi="Times New Roman" w:cs="Times New Roman"/>
          <w:sz w:val="28"/>
          <w:szCs w:val="28"/>
        </w:rPr>
        <w:t xml:space="preserve"> тела умершего гражданина Кыргызской Республики</w:t>
      </w:r>
      <w:r w:rsidRPr="00B01992">
        <w:rPr>
          <w:rFonts w:ascii="Times New Roman" w:hAnsi="Times New Roman" w:cs="Times New Roman"/>
          <w:sz w:val="28"/>
          <w:szCs w:val="28"/>
        </w:rPr>
        <w:br/>
      </w:r>
    </w:p>
    <w:p w:rsidR="000E5DB9" w:rsidRPr="00B01992" w:rsidRDefault="000E5DB9" w:rsidP="000E5DB9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Прошу рассмотреть возможность получения мной,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______________________________________________________________________________________________,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 фамилия, имя, отчество получателя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______________________________________________________________________________________________,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 паспортные данные получателя</w:t>
      </w:r>
    </w:p>
    <w:p w:rsidR="00F2364C" w:rsidRPr="00B01992" w:rsidRDefault="00F2364C" w:rsidP="00F2364C">
      <w:pPr>
        <w:pStyle w:val="tkTekst"/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единовременной выплаты в связи с осуществлением непосре</w:t>
      </w:r>
      <w:r w:rsidR="005F4869" w:rsidRPr="00B01992">
        <w:rPr>
          <w:rFonts w:ascii="Times New Roman" w:hAnsi="Times New Roman" w:cs="Times New Roman"/>
          <w:sz w:val="28"/>
          <w:szCs w:val="28"/>
        </w:rPr>
        <w:t xml:space="preserve">дственных расходов, связанных с </w:t>
      </w:r>
      <w:r w:rsidR="00CD3222" w:rsidRPr="00B01992">
        <w:rPr>
          <w:rFonts w:ascii="Times New Roman" w:hAnsi="Times New Roman" w:cs="Times New Roman"/>
          <w:sz w:val="28"/>
          <w:szCs w:val="28"/>
        </w:rPr>
        <w:t xml:space="preserve">репатриацией </w:t>
      </w:r>
      <w:r w:rsidRPr="00B01992">
        <w:rPr>
          <w:rFonts w:ascii="Times New Roman" w:hAnsi="Times New Roman" w:cs="Times New Roman"/>
          <w:sz w:val="28"/>
          <w:szCs w:val="28"/>
        </w:rPr>
        <w:t>на родину тела умершего гражданина Кыргызской Республики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______________________________________________________________________________________________,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                                                       фамилия, имя, отчество умершего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______________________________________________________________________________________________,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 указать страну смерти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на расчетный счет в банке 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      указать реквизиты банка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______________________________________________________________________________________________.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Адрес проживания получателя 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Адрес прописки получателя 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Место работы получателя ________________________________________________________________________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Контактные данные получателя 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046F93" w:rsidRPr="00B01992">
        <w:rPr>
          <w:rFonts w:ascii="Times New Roman" w:hAnsi="Times New Roman" w:cs="Times New Roman"/>
          <w:sz w:val="28"/>
          <w:szCs w:val="28"/>
        </w:rPr>
        <w:t>________</w:t>
      </w:r>
      <w:r w:rsidRPr="00B01992">
        <w:rPr>
          <w:rFonts w:ascii="Times New Roman" w:hAnsi="Times New Roman" w:cs="Times New Roman"/>
          <w:sz w:val="28"/>
          <w:szCs w:val="28"/>
        </w:rPr>
        <w:t>                                     (домашний, рабочий, мобильный номера телефона, e-mail)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 копия паспорта получателя;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 копии документов, подтверждающих родство (свидетельство о б</w:t>
      </w:r>
      <w:r w:rsidR="0041661F" w:rsidRPr="00B01992">
        <w:rPr>
          <w:rFonts w:ascii="Times New Roman" w:hAnsi="Times New Roman" w:cs="Times New Roman"/>
          <w:sz w:val="28"/>
          <w:szCs w:val="28"/>
        </w:rPr>
        <w:t>раке, свидетельство о рождении);</w:t>
      </w:r>
    </w:p>
    <w:p w:rsidR="0041661F" w:rsidRPr="00B01992" w:rsidRDefault="0041661F" w:rsidP="004166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 нотариально заверенн</w:t>
      </w:r>
      <w:r w:rsidR="00354BD8">
        <w:rPr>
          <w:rFonts w:ascii="Times New Roman" w:hAnsi="Times New Roman" w:cs="Times New Roman"/>
          <w:sz w:val="28"/>
          <w:szCs w:val="28"/>
        </w:rPr>
        <w:t>ые</w:t>
      </w:r>
      <w:r w:rsidRPr="00B01992">
        <w:rPr>
          <w:rFonts w:ascii="Times New Roman" w:hAnsi="Times New Roman" w:cs="Times New Roman"/>
          <w:sz w:val="28"/>
          <w:szCs w:val="28"/>
        </w:rPr>
        <w:t xml:space="preserve"> копи</w:t>
      </w:r>
      <w:r w:rsidR="00354BD8">
        <w:rPr>
          <w:rFonts w:ascii="Times New Roman" w:hAnsi="Times New Roman" w:cs="Times New Roman"/>
          <w:sz w:val="28"/>
          <w:szCs w:val="28"/>
        </w:rPr>
        <w:t>и</w:t>
      </w:r>
      <w:r w:rsidR="00F2364C" w:rsidRPr="00B01992">
        <w:rPr>
          <w:rFonts w:ascii="Times New Roman" w:hAnsi="Times New Roman" w:cs="Times New Roman"/>
          <w:sz w:val="28"/>
          <w:szCs w:val="28"/>
        </w:rPr>
        <w:t>свидетельства о смерти гражданина Кыргызской Республики</w:t>
      </w:r>
      <w:r w:rsidRPr="00B01992">
        <w:rPr>
          <w:rFonts w:ascii="Times New Roman" w:hAnsi="Times New Roman" w:cs="Times New Roman"/>
          <w:sz w:val="28"/>
          <w:szCs w:val="28"/>
        </w:rPr>
        <w:t xml:space="preserve"> или справк</w:t>
      </w:r>
      <w:r w:rsidR="00354BD8">
        <w:rPr>
          <w:rFonts w:ascii="Times New Roman" w:hAnsi="Times New Roman" w:cs="Times New Roman"/>
          <w:sz w:val="28"/>
          <w:szCs w:val="28"/>
        </w:rPr>
        <w:t>и</w:t>
      </w:r>
      <w:r w:rsidRPr="00B01992">
        <w:rPr>
          <w:rFonts w:ascii="Times New Roman" w:hAnsi="Times New Roman" w:cs="Times New Roman"/>
          <w:sz w:val="28"/>
          <w:szCs w:val="28"/>
        </w:rPr>
        <w:t xml:space="preserve"> о смерти </w:t>
      </w:r>
      <w:r w:rsidRPr="00B0199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01992">
        <w:rPr>
          <w:rFonts w:ascii="Times New Roman" w:hAnsi="Times New Roman" w:cs="Times New Roman"/>
          <w:sz w:val="28"/>
          <w:szCs w:val="28"/>
        </w:rPr>
        <w:t xml:space="preserve"> отметкой о консульской легализации или проставлением апостиля в установленном порядке, если иное не предусмотрено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:rsidR="00F2364C" w:rsidRPr="00B01992" w:rsidRDefault="00F2364C" w:rsidP="0041661F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______________________________________________________________________________________________.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 ФИО</w:t>
      </w:r>
    </w:p>
    <w:p w:rsidR="00F2364C" w:rsidRPr="00B01992" w:rsidRDefault="00046F93" w:rsidP="00046F93">
      <w:pPr>
        <w:pStyle w:val="tkTek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П</w:t>
      </w:r>
      <w:r w:rsidR="005F4869" w:rsidRPr="00B01992">
        <w:rPr>
          <w:rFonts w:ascii="Times New Roman" w:hAnsi="Times New Roman" w:cs="Times New Roman"/>
          <w:sz w:val="28"/>
          <w:szCs w:val="28"/>
        </w:rPr>
        <w:t>одтверждаю п</w:t>
      </w:r>
      <w:r w:rsidR="00F2364C" w:rsidRPr="00B01992">
        <w:rPr>
          <w:rFonts w:ascii="Times New Roman" w:hAnsi="Times New Roman" w:cs="Times New Roman"/>
          <w:sz w:val="28"/>
          <w:szCs w:val="28"/>
        </w:rPr>
        <w:t>одлинность представленных документов и достоверность изложенных сведений.</w:t>
      </w:r>
    </w:p>
    <w:p w:rsidR="00F2364C" w:rsidRPr="00B01992" w:rsidRDefault="00F2364C" w:rsidP="00F2364C">
      <w:pPr>
        <w:pStyle w:val="tkTekst"/>
        <w:spacing w:before="240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Подпись, фамилия и инициалы проставляются в присутствии должностного лица.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Заявление принял и предъявленные документы проверил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</w:p>
    <w:p w:rsidR="00F2364C" w:rsidRPr="00B01992" w:rsidRDefault="00F2364C" w:rsidP="00F2364C">
      <w:pPr>
        <w:pStyle w:val="tkTekst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 должность и подпись сотрудника</w:t>
      </w:r>
    </w:p>
    <w:p w:rsidR="00F2364C" w:rsidRPr="00B01992" w:rsidRDefault="00F2364C" w:rsidP="00F2364C">
      <w:pPr>
        <w:pStyle w:val="tkTekst"/>
        <w:spacing w:before="240"/>
        <w:jc w:val="left"/>
        <w:rPr>
          <w:rFonts w:ascii="Times New Roman" w:hAnsi="Times New Roman" w:cs="Times New Roman"/>
          <w:sz w:val="28"/>
          <w:szCs w:val="28"/>
        </w:rPr>
      </w:pPr>
      <w:r w:rsidRPr="00B01992">
        <w:rPr>
          <w:rFonts w:ascii="Times New Roman" w:hAnsi="Times New Roman" w:cs="Times New Roman"/>
          <w:sz w:val="28"/>
          <w:szCs w:val="28"/>
        </w:rPr>
        <w:t>"___" _____________________ 20__ года</w:t>
      </w:r>
    </w:p>
    <w:p w:rsidR="00F2364C" w:rsidRPr="00B01992" w:rsidRDefault="00F2364C" w:rsidP="002129A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2364C" w:rsidRPr="00B01992" w:rsidSect="00FE7C57">
      <w:footerReference w:type="default" r:id="rId7"/>
      <w:pgSz w:w="11906" w:h="16838"/>
      <w:pgMar w:top="709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9D" w:rsidRDefault="0013509D" w:rsidP="00CA08BE">
      <w:r>
        <w:separator/>
      </w:r>
    </w:p>
  </w:endnote>
  <w:endnote w:type="continuationSeparator" w:id="1">
    <w:p w:rsidR="0013509D" w:rsidRDefault="0013509D" w:rsidP="00CA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BE" w:rsidRPr="00CA08BE" w:rsidRDefault="00CA08BE" w:rsidP="00CA08BE">
    <w:pPr>
      <w:pStyle w:val="a8"/>
      <w:jc w:val="both"/>
      <w:rPr>
        <w:rFonts w:cs="Times New Roman"/>
        <w:sz w:val="22"/>
      </w:rPr>
    </w:pPr>
    <w:r w:rsidRPr="00CA08BE">
      <w:rPr>
        <w:rFonts w:cs="Times New Roman"/>
        <w:sz w:val="22"/>
      </w:rPr>
      <w:t>Министр иностранных дел</w:t>
    </w:r>
    <w:r w:rsidRPr="00CA08BE">
      <w:rPr>
        <w:rFonts w:cs="Times New Roman"/>
        <w:sz w:val="22"/>
      </w:rPr>
      <w:tab/>
    </w:r>
    <w:r w:rsidR="00D71F13">
      <w:rPr>
        <w:rFonts w:cs="Times New Roman"/>
        <w:sz w:val="22"/>
      </w:rPr>
      <w:t xml:space="preserve">                                                      </w:t>
    </w:r>
    <w:r w:rsidR="00384973">
      <w:rPr>
        <w:rFonts w:cs="Times New Roman"/>
        <w:sz w:val="22"/>
      </w:rPr>
      <w:t xml:space="preserve">   </w:t>
    </w:r>
    <w:r w:rsidRPr="00CA08BE">
      <w:rPr>
        <w:rFonts w:cs="Times New Roman"/>
        <w:sz w:val="22"/>
      </w:rPr>
      <w:t>Заведующий</w:t>
    </w:r>
  </w:p>
  <w:p w:rsidR="00CA08BE" w:rsidRPr="00CA08BE" w:rsidRDefault="00CA08BE" w:rsidP="00CA08BE">
    <w:pPr>
      <w:pStyle w:val="a8"/>
      <w:tabs>
        <w:tab w:val="left" w:pos="5790"/>
      </w:tabs>
      <w:jc w:val="both"/>
      <w:rPr>
        <w:rFonts w:cs="Times New Roman"/>
        <w:sz w:val="22"/>
      </w:rPr>
    </w:pPr>
    <w:r w:rsidRPr="00CA08BE">
      <w:rPr>
        <w:rFonts w:cs="Times New Roman"/>
        <w:sz w:val="22"/>
      </w:rPr>
      <w:t>Кыргызской Республики</w:t>
    </w:r>
    <w:r w:rsidRPr="00CA08BE">
      <w:rPr>
        <w:rFonts w:cs="Times New Roman"/>
        <w:sz w:val="22"/>
      </w:rPr>
      <w:tab/>
    </w:r>
    <w:r w:rsidRPr="00CA08BE">
      <w:rPr>
        <w:rFonts w:cs="Times New Roman"/>
        <w:sz w:val="22"/>
      </w:rPr>
      <w:tab/>
      <w:t>юридическим отделом</w:t>
    </w:r>
  </w:p>
  <w:p w:rsidR="00CA08BE" w:rsidRPr="00CA08BE" w:rsidRDefault="00CA08BE" w:rsidP="00CA08BE">
    <w:pPr>
      <w:pStyle w:val="a8"/>
      <w:tabs>
        <w:tab w:val="left" w:pos="5790"/>
      </w:tabs>
      <w:jc w:val="both"/>
      <w:rPr>
        <w:rFonts w:cs="Times New Roman"/>
        <w:sz w:val="22"/>
      </w:rPr>
    </w:pPr>
    <w:r w:rsidRPr="00CA08BE">
      <w:rPr>
        <w:rFonts w:cs="Times New Roman"/>
        <w:sz w:val="22"/>
      </w:rPr>
      <w:t>Казакбаев Р.А.</w:t>
    </w:r>
    <w:r w:rsidRPr="00CA08BE">
      <w:rPr>
        <w:rFonts w:cs="Times New Roman"/>
        <w:sz w:val="22"/>
      </w:rPr>
      <w:tab/>
    </w:r>
    <w:r w:rsidRPr="00CA08BE">
      <w:rPr>
        <w:rFonts w:cs="Times New Roman"/>
        <w:sz w:val="22"/>
      </w:rPr>
      <w:tab/>
      <w:t>Молдогазиев А.Б.</w:t>
    </w:r>
  </w:p>
  <w:p w:rsidR="00CA08BE" w:rsidRPr="00CA08BE" w:rsidRDefault="00CA08BE" w:rsidP="00CA08BE">
    <w:pPr>
      <w:pStyle w:val="a8"/>
      <w:tabs>
        <w:tab w:val="left" w:pos="5790"/>
      </w:tabs>
      <w:jc w:val="both"/>
      <w:rPr>
        <w:rFonts w:cs="Times New Roman"/>
        <w:sz w:val="22"/>
      </w:rPr>
    </w:pPr>
    <w:r w:rsidRPr="00CA08BE">
      <w:rPr>
        <w:rFonts w:cs="Times New Roman"/>
        <w:sz w:val="22"/>
      </w:rPr>
      <w:t>__________________</w:t>
    </w:r>
    <w:r w:rsidRPr="00CA08BE">
      <w:rPr>
        <w:rFonts w:cs="Times New Roman"/>
        <w:sz w:val="22"/>
      </w:rPr>
      <w:tab/>
    </w:r>
    <w:r w:rsidRPr="00CA08BE">
      <w:rPr>
        <w:rFonts w:cs="Times New Roman"/>
        <w:sz w:val="22"/>
      </w:rPr>
      <w:tab/>
      <w:t>__________________</w:t>
    </w:r>
  </w:p>
  <w:p w:rsidR="00CA08BE" w:rsidRPr="00CA08BE" w:rsidRDefault="00CA08BE" w:rsidP="00CA08BE">
    <w:pPr>
      <w:pStyle w:val="a8"/>
      <w:tabs>
        <w:tab w:val="left" w:pos="5790"/>
      </w:tabs>
      <w:jc w:val="both"/>
      <w:rPr>
        <w:rFonts w:cs="Times New Roman"/>
        <w:sz w:val="22"/>
      </w:rPr>
    </w:pPr>
    <w:r w:rsidRPr="00CA08BE">
      <w:rPr>
        <w:rFonts w:cs="Times New Roman"/>
        <w:sz w:val="22"/>
      </w:rPr>
      <w:t>«_____»_________2021 года</w:t>
    </w:r>
    <w:r w:rsidRPr="00CA08BE">
      <w:rPr>
        <w:rFonts w:cs="Times New Roman"/>
        <w:sz w:val="22"/>
      </w:rPr>
      <w:tab/>
    </w:r>
    <w:r w:rsidRPr="00CA08BE">
      <w:rPr>
        <w:rFonts w:cs="Times New Roman"/>
        <w:sz w:val="22"/>
      </w:rPr>
      <w:tab/>
      <w:t xml:space="preserve">«___»__________ 2021 года </w:t>
    </w:r>
  </w:p>
  <w:p w:rsidR="00CA08BE" w:rsidRPr="00CA08BE" w:rsidRDefault="00CA08BE" w:rsidP="00CA08BE">
    <w:pPr>
      <w:pStyle w:val="a8"/>
      <w:jc w:val="center"/>
      <w:rPr>
        <w:rFonts w:cs="Times New Roman"/>
        <w:sz w:val="22"/>
      </w:rPr>
    </w:pPr>
  </w:p>
  <w:p w:rsidR="00CA08BE" w:rsidRDefault="00CA08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9D" w:rsidRDefault="0013509D" w:rsidP="00CA08BE">
      <w:r>
        <w:separator/>
      </w:r>
    </w:p>
  </w:footnote>
  <w:footnote w:type="continuationSeparator" w:id="1">
    <w:p w:rsidR="0013509D" w:rsidRDefault="0013509D" w:rsidP="00CA0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7B4"/>
    <w:rsid w:val="00010056"/>
    <w:rsid w:val="00046F93"/>
    <w:rsid w:val="00050B21"/>
    <w:rsid w:val="0006153A"/>
    <w:rsid w:val="000E5DB9"/>
    <w:rsid w:val="0013509D"/>
    <w:rsid w:val="001B3C96"/>
    <w:rsid w:val="002129A5"/>
    <w:rsid w:val="00212CAA"/>
    <w:rsid w:val="00231B81"/>
    <w:rsid w:val="00236889"/>
    <w:rsid w:val="00273BA3"/>
    <w:rsid w:val="002B335F"/>
    <w:rsid w:val="002F1BB4"/>
    <w:rsid w:val="00354BD8"/>
    <w:rsid w:val="003646CF"/>
    <w:rsid w:val="00364A36"/>
    <w:rsid w:val="00384973"/>
    <w:rsid w:val="0041661F"/>
    <w:rsid w:val="00422601"/>
    <w:rsid w:val="004243CE"/>
    <w:rsid w:val="004328C8"/>
    <w:rsid w:val="00450FB0"/>
    <w:rsid w:val="004571CE"/>
    <w:rsid w:val="004A1BF4"/>
    <w:rsid w:val="004A6428"/>
    <w:rsid w:val="004E281C"/>
    <w:rsid w:val="005379DC"/>
    <w:rsid w:val="0054587E"/>
    <w:rsid w:val="005902DA"/>
    <w:rsid w:val="005C15D7"/>
    <w:rsid w:val="005F4869"/>
    <w:rsid w:val="00602302"/>
    <w:rsid w:val="00605605"/>
    <w:rsid w:val="00620DB0"/>
    <w:rsid w:val="00673969"/>
    <w:rsid w:val="00690E7B"/>
    <w:rsid w:val="006A6EA2"/>
    <w:rsid w:val="0073672B"/>
    <w:rsid w:val="0075717D"/>
    <w:rsid w:val="00767C3B"/>
    <w:rsid w:val="007F4969"/>
    <w:rsid w:val="00885AE5"/>
    <w:rsid w:val="008E45FB"/>
    <w:rsid w:val="009217DE"/>
    <w:rsid w:val="009771FD"/>
    <w:rsid w:val="00A570FD"/>
    <w:rsid w:val="00A800E0"/>
    <w:rsid w:val="00A94911"/>
    <w:rsid w:val="00AA7FE9"/>
    <w:rsid w:val="00B01992"/>
    <w:rsid w:val="00B16CF4"/>
    <w:rsid w:val="00B40264"/>
    <w:rsid w:val="00B51281"/>
    <w:rsid w:val="00B64B0C"/>
    <w:rsid w:val="00B94ACD"/>
    <w:rsid w:val="00BC3AE1"/>
    <w:rsid w:val="00C35972"/>
    <w:rsid w:val="00C81853"/>
    <w:rsid w:val="00CA08BE"/>
    <w:rsid w:val="00CC6D73"/>
    <w:rsid w:val="00CC6DE4"/>
    <w:rsid w:val="00CD3222"/>
    <w:rsid w:val="00D06185"/>
    <w:rsid w:val="00D1171E"/>
    <w:rsid w:val="00D67190"/>
    <w:rsid w:val="00D71F13"/>
    <w:rsid w:val="00DB1739"/>
    <w:rsid w:val="00DD1999"/>
    <w:rsid w:val="00DD7E55"/>
    <w:rsid w:val="00E267B4"/>
    <w:rsid w:val="00E41072"/>
    <w:rsid w:val="00E92C4E"/>
    <w:rsid w:val="00EB5DE4"/>
    <w:rsid w:val="00F05C7D"/>
    <w:rsid w:val="00F20275"/>
    <w:rsid w:val="00F2364C"/>
    <w:rsid w:val="00F47F7E"/>
    <w:rsid w:val="00FA7240"/>
    <w:rsid w:val="00FB3E76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67B4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E267B4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E267B4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E267B4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E267B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E267B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5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5F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08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8BE"/>
  </w:style>
  <w:style w:type="paragraph" w:styleId="a8">
    <w:name w:val="footer"/>
    <w:basedOn w:val="a"/>
    <w:link w:val="a9"/>
    <w:uiPriority w:val="99"/>
    <w:unhideWhenUsed/>
    <w:rsid w:val="00CA08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BB4D-D3AB-489A-B38E-36AE4B9F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 Khudaibergenov</dc:creator>
  <cp:lastModifiedBy>Mydocuments</cp:lastModifiedBy>
  <cp:revision>5</cp:revision>
  <cp:lastPrinted>2021-04-15T03:20:00Z</cp:lastPrinted>
  <dcterms:created xsi:type="dcterms:W3CDTF">2021-04-14T12:55:00Z</dcterms:created>
  <dcterms:modified xsi:type="dcterms:W3CDTF">2021-04-15T03:20:00Z</dcterms:modified>
</cp:coreProperties>
</file>